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F7DD" w14:textId="6CFD5C7E" w:rsidR="003C5B7B" w:rsidRDefault="003C5B7B" w:rsidP="00984365">
      <w:pPr>
        <w:rPr>
          <w:rFonts w:ascii="Century" w:hAnsi="Century" w:cs="Arial"/>
          <w:sz w:val="24"/>
          <w:szCs w:val="24"/>
          <w:u w:val="single"/>
          <w:lang w:val="fr-FR"/>
        </w:rPr>
      </w:pPr>
      <w:bookmarkStart w:id="0" w:name="_GoBack"/>
      <w:bookmarkEnd w:id="0"/>
    </w:p>
    <w:p w14:paraId="2C35AD48" w14:textId="77777777" w:rsidR="00B53CF7" w:rsidRDefault="00FD0262" w:rsidP="00B53CF7">
      <w:pPr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14:paraId="22456E63" w14:textId="77777777" w:rsidR="00FD0262" w:rsidRPr="00B4154A" w:rsidRDefault="00FD0262" w:rsidP="00B53CF7">
      <w:pPr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</w:p>
    <w:p w14:paraId="5CA88D87" w14:textId="77777777" w:rsidR="00FD0262" w:rsidRPr="00B4154A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494A4B69" w14:textId="77777777" w:rsidR="00B53CF7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　　　　　　　　　　　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14:paraId="423BCD0B" w14:textId="77777777" w:rsidR="00B53CF7" w:rsidRPr="00102046" w:rsidRDefault="00B53CF7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0B35E6EE" w14:textId="77777777" w:rsidR="00FD0262" w:rsidRPr="00B4154A" w:rsidRDefault="00F445D9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FD0262" w:rsidRPr="00B4154A">
        <w:rPr>
          <w:rFonts w:ascii="Century" w:hAnsi="Century" w:cs="Arial"/>
          <w:sz w:val="24"/>
          <w:szCs w:val="24"/>
          <w:u w:val="single"/>
        </w:rPr>
        <w:t xml:space="preserve">          </w:t>
      </w:r>
      <w:r>
        <w:rPr>
          <w:rFonts w:ascii="Century" w:hAnsi="Century" w:cs="Arial"/>
          <w:sz w:val="24"/>
          <w:szCs w:val="24"/>
          <w:u w:val="single"/>
        </w:rPr>
        <w:t xml:space="preserve">　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　　　　　　　　　　　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14:paraId="2DE8FA53" w14:textId="77777777" w:rsidR="00490A09" w:rsidRPr="00B4154A" w:rsidRDefault="00490A09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5DD80F07" w14:textId="77777777" w:rsidR="00FD0262" w:rsidRPr="00B4154A" w:rsidRDefault="00FD0262" w:rsidP="00490A09">
      <w:pPr>
        <w:spacing w:line="0" w:lineRule="atLeas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14:paraId="44C56752" w14:textId="1FA9C5A1" w:rsidR="0077090D" w:rsidRPr="00B4154A" w:rsidRDefault="0077090D" w:rsidP="0077090D">
      <w:pPr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Q1:  </w:t>
      </w:r>
      <w:r w:rsidR="00FD0262" w:rsidRPr="00B4154A">
        <w:rPr>
          <w:rFonts w:ascii="Century" w:hAnsi="Century" w:cs="Arial"/>
          <w:sz w:val="22"/>
        </w:rPr>
        <w:t xml:space="preserve">Have you travelled to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>countries /</w:t>
      </w:r>
      <w:r w:rsidR="00560DE2">
        <w:rPr>
          <w:rFonts w:ascii="Century" w:hAnsi="Century" w:cs="Arial"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="00774C7D" w:rsidRPr="00B4154A">
        <w:rPr>
          <w:rFonts w:ascii="Century" w:hAnsi="Century" w:cs="Arial"/>
          <w:sz w:val="22"/>
        </w:rPr>
        <w:t xml:space="preserve">listed below </w:t>
      </w:r>
      <w:r w:rsidR="00CD4863" w:rsidRPr="00B4154A">
        <w:rPr>
          <w:rFonts w:ascii="Century" w:hAnsi="Century" w:cs="Arial"/>
          <w:sz w:val="22"/>
        </w:rPr>
        <w:t>within 14days</w:t>
      </w:r>
      <w:r w:rsidR="00FD0262" w:rsidRPr="00B4154A">
        <w:rPr>
          <w:rFonts w:ascii="Century" w:hAnsi="Century" w:cs="Arial"/>
          <w:sz w:val="22"/>
        </w:rPr>
        <w:t xml:space="preserve"> before </w:t>
      </w:r>
      <w:r w:rsidR="00E22C22">
        <w:rPr>
          <w:rFonts w:ascii="Century" w:hAnsi="Century" w:cs="Arial" w:hint="eastAsia"/>
          <w:sz w:val="22"/>
        </w:rPr>
        <w:t xml:space="preserve">your </w:t>
      </w:r>
      <w:r w:rsidR="00FD0262" w:rsidRPr="00B4154A">
        <w:rPr>
          <w:rFonts w:ascii="Century" w:hAnsi="Century" w:cs="Arial"/>
          <w:sz w:val="22"/>
        </w:rPr>
        <w:t>arriv</w:t>
      </w:r>
      <w:r w:rsidR="009D36AE" w:rsidRPr="00B4154A">
        <w:rPr>
          <w:rFonts w:ascii="Century" w:hAnsi="Century" w:cs="Arial"/>
          <w:sz w:val="22"/>
        </w:rPr>
        <w:t>al</w:t>
      </w:r>
      <w:r w:rsidRPr="00B4154A">
        <w:rPr>
          <w:rFonts w:ascii="Century" w:hAnsi="Century" w:cs="Arial"/>
          <w:sz w:val="22"/>
        </w:rPr>
        <w:t xml:space="preserve"> day</w:t>
      </w:r>
      <w:r w:rsidR="00FD0262" w:rsidRPr="00B4154A">
        <w:rPr>
          <w:rFonts w:ascii="Century" w:hAnsi="Century" w:cs="Arial"/>
          <w:sz w:val="22"/>
        </w:rPr>
        <w:t xml:space="preserve"> in Japan?</w:t>
      </w:r>
    </w:p>
    <w:p w14:paraId="64197E38" w14:textId="77777777" w:rsidR="00FD0262" w:rsidRPr="00B4154A" w:rsidRDefault="00B4154A" w:rsidP="0077090D">
      <w:pPr>
        <w:ind w:leftChars="150" w:left="315" w:firstLineChars="100" w:firstLine="220"/>
        <w:jc w:val="left"/>
        <w:rPr>
          <w:rFonts w:ascii="Century" w:hAnsi="Century" w:cs="Arial"/>
          <w:sz w:val="22"/>
        </w:rPr>
      </w:pPr>
      <w:r>
        <w:rPr>
          <w:rFonts w:cs="Arial" w:hint="eastAsia"/>
          <w:sz w:val="22"/>
        </w:rPr>
        <w:t>□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4C3CE8"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 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</w:t>
      </w:r>
      <w:r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p w14:paraId="0514D03C" w14:textId="77777777" w:rsidR="00FD0262" w:rsidRPr="00B4154A" w:rsidRDefault="0077090D" w:rsidP="0077090D">
      <w:pPr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Q2: </w:t>
      </w:r>
      <w:r w:rsidR="00FD0262" w:rsidRPr="00B4154A">
        <w:rPr>
          <w:rFonts w:ascii="Century" w:hAnsi="Century" w:cs="Arial"/>
          <w:sz w:val="22"/>
        </w:rPr>
        <w:t xml:space="preserve"> After receiving visa, do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>plan to stay in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14:paraId="0A853058" w14:textId="77777777" w:rsidR="002F367A" w:rsidRPr="002F367A" w:rsidRDefault="004C3CE8" w:rsidP="002F367A">
      <w:pPr>
        <w:pStyle w:val="a5"/>
        <w:numPr>
          <w:ilvl w:val="0"/>
          <w:numId w:val="5"/>
        </w:numPr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</w:p>
    <w:tbl>
      <w:tblPr>
        <w:tblpPr w:leftFromText="142" w:rightFromText="142" w:vertAnchor="text" w:horzAnchor="margin" w:tblpY="58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96"/>
      </w:tblGrid>
      <w:tr w:rsidR="00B53CF7" w:rsidRPr="00F445D9" w14:paraId="30B5FF8C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4955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14:paraId="2FF5B9F4" w14:textId="77777777" w:rsidTr="00B53CF7">
        <w:trPr>
          <w:trHeight w:val="6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96424" w14:textId="77777777" w:rsidR="00B53CF7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Indonesia,Singapore,Thailand,Korea,China(including Hong Kong and Macau),Taiwan,</w:t>
            </w:r>
          </w:p>
          <w:p w14:paraId="5623A174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Philippines,Brunei,Viet Nam,Malaysia</w:t>
            </w:r>
          </w:p>
        </w:tc>
      </w:tr>
      <w:tr w:rsidR="00B53CF7" w:rsidRPr="00F445D9" w14:paraId="6B2C7986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A52E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14:paraId="20684C07" w14:textId="77777777" w:rsidTr="00B53CF7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F0324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Australia,New Zealand</w:t>
            </w:r>
          </w:p>
        </w:tc>
      </w:tr>
      <w:tr w:rsidR="00B53CF7" w:rsidRPr="00F445D9" w14:paraId="2434E7D2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7B1D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14:paraId="6004F3D8" w14:textId="77777777" w:rsidTr="00B53CF7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E266D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America,Canada</w:t>
            </w:r>
          </w:p>
        </w:tc>
      </w:tr>
      <w:tr w:rsidR="00B53CF7" w:rsidRPr="00F445D9" w14:paraId="0C3647CF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93EA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14:paraId="6B1761AA" w14:textId="77777777" w:rsidTr="00B53CF7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D94D6" w14:textId="77777777" w:rsidR="00E4241C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Barbuda,Ecuador,Saint Christopher and Nevis,Chile,Dominican Republic,Dominica,</w:t>
            </w:r>
          </w:p>
          <w:p w14:paraId="1BF397E8" w14:textId="77777777" w:rsidR="00B53CF7" w:rsidRPr="00F445D9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Panama,Barbados,Brazil,Peru,Bolivia</w:t>
            </w:r>
          </w:p>
        </w:tc>
      </w:tr>
      <w:tr w:rsidR="00B53CF7" w:rsidRPr="00F445D9" w14:paraId="64B81182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B469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14:paraId="6F3BA145" w14:textId="77777777" w:rsidTr="00B53CF7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4A1B0" w14:textId="77777777" w:rsidR="00B53CF7" w:rsidRPr="00F445D9" w:rsidRDefault="00137D3E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Emirates,Israel,Iran,Oman,Qatar,Kuwait,Saudi Arabia</w:t>
            </w:r>
            <w:r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Turkey,Bahrain</w:t>
            </w:r>
          </w:p>
        </w:tc>
      </w:tr>
      <w:tr w:rsidR="00B53CF7" w:rsidRPr="00F445D9" w14:paraId="62304393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C714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14:paraId="173B0FF6" w14:textId="77777777" w:rsidTr="00B53CF7">
        <w:trPr>
          <w:trHeight w:val="1605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9D3B29" w14:textId="77777777" w:rsidR="005A5FA2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Iceland,Ireland,Albania,Armenia,Andorra,Ital</w:t>
            </w:r>
            <w:r w:rsidRPr="005A5FA2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y,</w:t>
            </w:r>
            <w:r w:rsidR="005A5FA2" w:rsidRPr="005A5FA2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Pr="005A5FA2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</w:t>
            </w: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tedKingdom,Estonia,Austria,Netherlands,</w:t>
            </w:r>
          </w:p>
          <w:p w14:paraId="5AF38F26" w14:textId="77777777" w:rsidR="005A5FA2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Macedonia,Cyprus,Greece,Croatia,Kosovo,SanMarino,Switzerland,Sweden,Spain,Slovakia,</w:t>
            </w:r>
          </w:p>
          <w:p w14:paraId="4CC79D5D" w14:textId="77777777" w:rsidR="005A5FA2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Serbia,Czech </w:t>
            </w: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Republic,Denmark,Germany,Norway,Vatican,Hungary,Finland,France,</w:t>
            </w:r>
          </w:p>
          <w:p w14:paraId="20ECDC98" w14:textId="77777777" w:rsidR="005A5FA2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Bulgaria,Belarus,Belgium,Poland,Bosnia and Herzegovina,Portugal,Malta,Monaco,Moldova,</w:t>
            </w:r>
          </w:p>
          <w:p w14:paraId="39D76499" w14:textId="77777777" w:rsidR="00B53CF7" w:rsidRPr="00F445D9" w:rsidRDefault="0021399D" w:rsidP="005A5FA2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Montenegro,Latvia,Liechtenstein,Lithuania,Romania,Luxembourg</w:t>
            </w:r>
            <w:r w:rsidR="00137D3E" w:rsidRPr="00137D3E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,Russia</w:t>
            </w:r>
          </w:p>
        </w:tc>
      </w:tr>
      <w:tr w:rsidR="00B53CF7" w:rsidRPr="00F445D9" w14:paraId="5FFA8766" w14:textId="77777777" w:rsidTr="00B53CF7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03B1" w14:textId="77777777"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t>Africa</w:t>
            </w:r>
          </w:p>
        </w:tc>
      </w:tr>
      <w:tr w:rsidR="00B53CF7" w:rsidRPr="00F445D9" w14:paraId="2CFD6E6A" w14:textId="77777777" w:rsidTr="00B53CF7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935B0" w14:textId="77777777" w:rsidR="00B53CF7" w:rsidRPr="00F445D9" w:rsidRDefault="0021399D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21399D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Egypt,Côte d'Ivoire,Democratic Republic of the Congo,Djibouti,Mauritius,Morocco</w:t>
            </w:r>
          </w:p>
        </w:tc>
      </w:tr>
    </w:tbl>
    <w:p w14:paraId="1181AB4F" w14:textId="77777777" w:rsidR="00102046" w:rsidRDefault="00102046" w:rsidP="00FD0262">
      <w:pPr>
        <w:jc w:val="left"/>
        <w:rPr>
          <w:rFonts w:ascii="Century" w:hAnsi="Century" w:cs="Arial"/>
          <w:sz w:val="24"/>
          <w:szCs w:val="24"/>
        </w:rPr>
      </w:pPr>
    </w:p>
    <w:p w14:paraId="36959E29" w14:textId="77777777" w:rsidR="00FD0262" w:rsidRPr="00765AD5" w:rsidRDefault="00FD0262" w:rsidP="00FD0262">
      <w:pPr>
        <w:ind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14:paraId="24E16808" w14:textId="77777777" w:rsidR="00FD0262" w:rsidRPr="00765AD5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14:paraId="7660CC46" w14:textId="77777777" w:rsidR="00DD5A37" w:rsidRPr="00B4154A" w:rsidRDefault="00FD0262">
      <w:pPr>
        <w:ind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14:paraId="0D58DC46" w14:textId="77777777" w:rsidR="00DD5A37" w:rsidRPr="00C709AF" w:rsidRDefault="00DD5A37" w:rsidP="00A50151">
      <w:pPr>
        <w:spacing w:line="220" w:lineRule="exact"/>
        <w:jc w:val="left"/>
        <w:rPr>
          <w:rFonts w:ascii="Century" w:hAnsi="Century" w:cs="Arial"/>
          <w:sz w:val="22"/>
          <w:u w:val="single"/>
        </w:rPr>
      </w:pPr>
    </w:p>
    <w:p w14:paraId="2507145E" w14:textId="77777777" w:rsidR="00DA31D6" w:rsidRPr="00C709AF" w:rsidRDefault="007323B7" w:rsidP="00C709AF">
      <w:pPr>
        <w:spacing w:line="220" w:lineRule="exact"/>
        <w:ind w:left="220" w:hangingChars="100" w:hanging="220"/>
        <w:jc w:val="left"/>
        <w:rPr>
          <w:rFonts w:ascii="Century" w:hAnsi="Century" w:cs="Arial"/>
          <w:color w:val="FF0000"/>
          <w:sz w:val="22"/>
        </w:rPr>
      </w:pPr>
      <w:r w:rsidRPr="00C709AF">
        <w:rPr>
          <w:rFonts w:ascii="Century" w:hAnsi="Century" w:cs="Arial" w:hint="eastAsia"/>
          <w:color w:val="FF0000"/>
          <w:sz w:val="22"/>
        </w:rPr>
        <w:t>●</w:t>
      </w:r>
      <w:r w:rsidRPr="00DD5A37">
        <w:rPr>
          <w:rFonts w:ascii="Century" w:hAnsi="Century" w:cs="Arial" w:hint="eastAsia"/>
          <w:color w:val="FF0000"/>
          <w:sz w:val="22"/>
        </w:rPr>
        <w:t xml:space="preserve">　</w:t>
      </w:r>
      <w:r w:rsidR="008627AD" w:rsidRPr="00C709AF">
        <w:rPr>
          <w:rFonts w:ascii="Century" w:hAnsi="Century" w:cs="Arial"/>
          <w:color w:val="FF0000"/>
          <w:sz w:val="22"/>
        </w:rPr>
        <w:t xml:space="preserve">Any false </w:t>
      </w:r>
      <w:r w:rsidR="00DA2678" w:rsidRPr="00C709AF">
        <w:rPr>
          <w:rFonts w:ascii="Century" w:hAnsi="Century" w:cs="Arial"/>
          <w:color w:val="FF0000"/>
          <w:sz w:val="22"/>
        </w:rPr>
        <w:t>declaration</w:t>
      </w:r>
      <w:r w:rsidR="008627AD" w:rsidRPr="00C709AF">
        <w:rPr>
          <w:rFonts w:ascii="Century" w:hAnsi="Century" w:cs="Arial"/>
          <w:color w:val="FF0000"/>
          <w:sz w:val="22"/>
        </w:rPr>
        <w:t xml:space="preserve"> above will be subject to refusal of visa issuance</w:t>
      </w:r>
      <w:r w:rsidR="00C747FA" w:rsidRPr="00C709AF">
        <w:rPr>
          <w:rFonts w:ascii="Century" w:hAnsi="Century" w:cs="Arial"/>
          <w:color w:val="FF0000"/>
          <w:sz w:val="22"/>
        </w:rPr>
        <w:t>,</w:t>
      </w:r>
      <w:r w:rsidR="008627AD" w:rsidRPr="00C709AF">
        <w:rPr>
          <w:rFonts w:ascii="Century" w:hAnsi="Century" w:cs="Arial"/>
          <w:color w:val="FF0000"/>
          <w:sz w:val="22"/>
        </w:rPr>
        <w:t xml:space="preserve"> and </w:t>
      </w:r>
      <w:r w:rsidR="00DA2678" w:rsidRPr="00C709AF">
        <w:rPr>
          <w:rFonts w:ascii="Century" w:hAnsi="Century" w:cs="Arial"/>
          <w:color w:val="FF0000"/>
          <w:sz w:val="22"/>
        </w:rPr>
        <w:t xml:space="preserve">then </w:t>
      </w:r>
      <w:r w:rsidR="008627AD" w:rsidRPr="00C709AF">
        <w:rPr>
          <w:rFonts w:ascii="Century" w:hAnsi="Century" w:cs="Arial"/>
          <w:color w:val="FF0000"/>
          <w:sz w:val="22"/>
        </w:rPr>
        <w:t>new</w:t>
      </w:r>
      <w:r w:rsidR="003A5772" w:rsidRPr="00C709AF">
        <w:rPr>
          <w:rFonts w:ascii="Century" w:hAnsi="Century" w:cs="Arial"/>
          <w:color w:val="FF0000"/>
          <w:sz w:val="22"/>
        </w:rPr>
        <w:t xml:space="preserve"> </w:t>
      </w:r>
      <w:r w:rsidR="00DA2678" w:rsidRPr="00C709AF">
        <w:rPr>
          <w:rFonts w:ascii="Century" w:hAnsi="Century" w:cs="Arial"/>
          <w:color w:val="FF0000"/>
          <w:sz w:val="22"/>
        </w:rPr>
        <w:t xml:space="preserve">visa application will not be accepted </w:t>
      </w:r>
      <w:r w:rsidR="00560DE2" w:rsidRPr="00C709AF">
        <w:rPr>
          <w:rFonts w:ascii="Century" w:hAnsi="Century" w:cs="Arial"/>
          <w:color w:val="FF0000"/>
          <w:sz w:val="22"/>
        </w:rPr>
        <w:t xml:space="preserve">from the same applicant </w:t>
      </w:r>
      <w:r w:rsidR="003A5772" w:rsidRPr="00C709AF">
        <w:rPr>
          <w:rFonts w:ascii="Century" w:hAnsi="Century" w:cs="Arial"/>
          <w:color w:val="FF0000"/>
          <w:sz w:val="22"/>
        </w:rPr>
        <w:t>for</w:t>
      </w:r>
      <w:r w:rsidR="00DA2678" w:rsidRPr="00C709AF">
        <w:rPr>
          <w:rFonts w:ascii="Century" w:hAnsi="Century" w:cs="Arial"/>
          <w:color w:val="FF0000"/>
          <w:sz w:val="22"/>
        </w:rPr>
        <w:t xml:space="preserve"> </w:t>
      </w:r>
      <w:r w:rsidR="008627AD" w:rsidRPr="00C709AF">
        <w:rPr>
          <w:rFonts w:ascii="Century" w:hAnsi="Century" w:cs="Arial"/>
          <w:color w:val="FF0000"/>
          <w:sz w:val="22"/>
        </w:rPr>
        <w:t>six</w:t>
      </w:r>
      <w:r w:rsidR="00DA2678" w:rsidRPr="00C709AF">
        <w:rPr>
          <w:rFonts w:ascii="Century" w:hAnsi="Century" w:cs="Arial"/>
          <w:color w:val="FF0000"/>
          <w:sz w:val="22"/>
        </w:rPr>
        <w:t xml:space="preserve"> months for the same purpose of visit. </w:t>
      </w:r>
      <w:r w:rsidR="003A5772" w:rsidRPr="00C709AF">
        <w:rPr>
          <w:rFonts w:ascii="Century" w:hAnsi="Century" w:cs="Arial"/>
          <w:color w:val="FF0000"/>
          <w:sz w:val="22"/>
        </w:rPr>
        <w:t>The v</w:t>
      </w:r>
      <w:r w:rsidR="00DA2678" w:rsidRPr="00C709AF">
        <w:rPr>
          <w:rFonts w:ascii="Century" w:hAnsi="Century" w:cs="Arial"/>
          <w:color w:val="FF0000"/>
          <w:sz w:val="22"/>
        </w:rPr>
        <w:t xml:space="preserve">isa will be </w:t>
      </w:r>
      <w:r w:rsidR="008627AD" w:rsidRPr="00C709AF">
        <w:rPr>
          <w:rFonts w:ascii="Century" w:hAnsi="Century" w:cs="Arial"/>
          <w:color w:val="FF0000"/>
          <w:sz w:val="22"/>
        </w:rPr>
        <w:t xml:space="preserve">made null and void </w:t>
      </w:r>
      <w:r w:rsidR="00B500DF" w:rsidRPr="00C709AF">
        <w:rPr>
          <w:rFonts w:ascii="Century" w:hAnsi="Century" w:cs="Arial"/>
          <w:color w:val="FF0000"/>
          <w:sz w:val="22"/>
        </w:rPr>
        <w:t xml:space="preserve">when </w:t>
      </w:r>
      <w:r w:rsidR="008627AD" w:rsidRPr="00C709AF">
        <w:rPr>
          <w:rFonts w:ascii="Century" w:hAnsi="Century" w:cs="Arial"/>
          <w:color w:val="FF0000"/>
          <w:sz w:val="22"/>
        </w:rPr>
        <w:t xml:space="preserve">such false declaration </w:t>
      </w:r>
      <w:r w:rsidR="009F2E9D" w:rsidRPr="00C709AF">
        <w:rPr>
          <w:rFonts w:ascii="Century" w:hAnsi="Century" w:cs="Arial"/>
          <w:color w:val="FF0000"/>
          <w:sz w:val="22"/>
        </w:rPr>
        <w:t xml:space="preserve">is revealed </w:t>
      </w:r>
      <w:r w:rsidR="00DA2678" w:rsidRPr="00C709AF">
        <w:rPr>
          <w:rFonts w:ascii="Century" w:hAnsi="Century" w:cs="Arial"/>
          <w:color w:val="FF0000"/>
          <w:sz w:val="22"/>
        </w:rPr>
        <w:t xml:space="preserve">after </w:t>
      </w:r>
      <w:r w:rsidR="003A5772" w:rsidRPr="00C709AF">
        <w:rPr>
          <w:rFonts w:ascii="Century" w:hAnsi="Century" w:cs="Arial"/>
          <w:color w:val="FF0000"/>
          <w:sz w:val="22"/>
        </w:rPr>
        <w:t xml:space="preserve">the </w:t>
      </w:r>
      <w:r w:rsidR="00DA2678" w:rsidRPr="00C709AF">
        <w:rPr>
          <w:rFonts w:ascii="Century" w:hAnsi="Century" w:cs="Arial"/>
          <w:color w:val="FF0000"/>
          <w:sz w:val="22"/>
        </w:rPr>
        <w:t>visa issued.</w:t>
      </w:r>
    </w:p>
    <w:p w14:paraId="1BA510B3" w14:textId="77777777" w:rsidR="008837E4" w:rsidRPr="00C709AF" w:rsidRDefault="007323B7" w:rsidP="00C709AF">
      <w:pPr>
        <w:spacing w:line="220" w:lineRule="exact"/>
        <w:ind w:left="220" w:hangingChars="100" w:hanging="220"/>
        <w:jc w:val="left"/>
        <w:rPr>
          <w:rFonts w:ascii="Century" w:hAnsi="Century" w:cs="Arial"/>
          <w:color w:val="FF0000"/>
          <w:sz w:val="22"/>
        </w:rPr>
      </w:pPr>
      <w:r w:rsidRPr="00C709AF">
        <w:rPr>
          <w:rFonts w:ascii="Century" w:hAnsi="Century" w:cs="Arial" w:hint="eastAsia"/>
          <w:color w:val="FF0000"/>
          <w:sz w:val="22"/>
        </w:rPr>
        <w:t>●</w:t>
      </w:r>
      <w:r w:rsidRPr="00DD5A37">
        <w:rPr>
          <w:rFonts w:ascii="Century" w:hAnsi="Century" w:cs="Arial" w:hint="eastAsia"/>
          <w:color w:val="FF0000"/>
          <w:sz w:val="22"/>
        </w:rPr>
        <w:t xml:space="preserve">　</w:t>
      </w:r>
      <w:r w:rsidR="008627AD" w:rsidRPr="00C709AF">
        <w:rPr>
          <w:rFonts w:ascii="Century" w:hAnsi="Century" w:cs="Arial"/>
          <w:color w:val="FF0000"/>
          <w:sz w:val="22"/>
        </w:rPr>
        <w:t xml:space="preserve">Any false declaration upon landing in Japan </w:t>
      </w:r>
      <w:r w:rsidR="00B25466" w:rsidRPr="00C709AF">
        <w:rPr>
          <w:rFonts w:ascii="Century" w:hAnsi="Century" w:cs="Arial"/>
          <w:color w:val="FF0000"/>
          <w:sz w:val="22"/>
        </w:rPr>
        <w:t xml:space="preserve">will be subject to refusal of landing in Japan in accordance with the provisions of the Immigration Control and Refugee Recognition Act. </w:t>
      </w:r>
      <w:r w:rsidR="00FD4965" w:rsidRPr="00C709AF">
        <w:rPr>
          <w:rFonts w:ascii="Century" w:hAnsi="Century" w:cs="Arial"/>
          <w:color w:val="FF0000"/>
          <w:sz w:val="22"/>
        </w:rPr>
        <w:t xml:space="preserve">When such false declaration </w:t>
      </w:r>
      <w:r w:rsidR="00A65F52" w:rsidRPr="00C709AF">
        <w:rPr>
          <w:rFonts w:ascii="Century" w:hAnsi="Century" w:cs="Arial"/>
          <w:color w:val="FF0000"/>
          <w:sz w:val="22"/>
        </w:rPr>
        <w:t>is revealed</w:t>
      </w:r>
      <w:r w:rsidR="00FD4965" w:rsidRPr="00C709AF">
        <w:rPr>
          <w:rFonts w:ascii="Century" w:hAnsi="Century" w:cs="Arial"/>
          <w:color w:val="FF0000"/>
          <w:sz w:val="22"/>
        </w:rPr>
        <w:t xml:space="preserve"> after landing in Japan, it </w:t>
      </w:r>
      <w:r w:rsidR="008627AD" w:rsidRPr="00C709AF">
        <w:rPr>
          <w:rFonts w:ascii="Century" w:hAnsi="Century" w:cs="Arial"/>
          <w:color w:val="FF0000"/>
          <w:sz w:val="22"/>
        </w:rPr>
        <w:t>may be subject to puniti</w:t>
      </w:r>
      <w:r w:rsidR="00A22894" w:rsidRPr="00C709AF">
        <w:rPr>
          <w:rFonts w:ascii="Century" w:hAnsi="Century" w:cs="Arial"/>
          <w:color w:val="FF0000"/>
          <w:sz w:val="22"/>
        </w:rPr>
        <w:t>v</w:t>
      </w:r>
      <w:r w:rsidR="008627AD" w:rsidRPr="00C709AF">
        <w:rPr>
          <w:rFonts w:ascii="Century" w:hAnsi="Century" w:cs="Arial"/>
          <w:color w:val="FF0000"/>
          <w:sz w:val="22"/>
        </w:rPr>
        <w:t xml:space="preserve">e measures including </w:t>
      </w:r>
      <w:r w:rsidR="008837E4" w:rsidRPr="00C709AF">
        <w:rPr>
          <w:rFonts w:ascii="Century" w:hAnsi="Century" w:cs="Arial"/>
          <w:color w:val="FF0000"/>
          <w:sz w:val="22"/>
        </w:rPr>
        <w:t>imprisonment</w:t>
      </w:r>
      <w:r w:rsidR="00A65F52" w:rsidRPr="00C709AF">
        <w:rPr>
          <w:rFonts w:ascii="Century" w:hAnsi="Century" w:cs="Arial"/>
          <w:color w:val="FF0000"/>
          <w:sz w:val="22"/>
        </w:rPr>
        <w:t xml:space="preserve"> </w:t>
      </w:r>
      <w:r w:rsidR="00187207" w:rsidRPr="00C709AF">
        <w:rPr>
          <w:rFonts w:ascii="Century" w:hAnsi="Century" w:cs="Arial"/>
          <w:color w:val="FF0000"/>
          <w:sz w:val="22"/>
        </w:rPr>
        <w:t>(less than three years)</w:t>
      </w:r>
      <w:r w:rsidR="00A22894" w:rsidRPr="00C709AF">
        <w:rPr>
          <w:rFonts w:ascii="Century" w:hAnsi="Century" w:cs="Arial"/>
          <w:color w:val="FF0000"/>
          <w:sz w:val="22"/>
        </w:rPr>
        <w:t>,</w:t>
      </w:r>
      <w:r w:rsidR="008837E4" w:rsidRPr="00C709AF">
        <w:rPr>
          <w:rFonts w:ascii="Century" w:hAnsi="Century" w:cs="Arial"/>
          <w:color w:val="FF0000"/>
          <w:sz w:val="22"/>
        </w:rPr>
        <w:t xml:space="preserve"> </w:t>
      </w:r>
      <w:r w:rsidR="00A22894" w:rsidRPr="00C709AF">
        <w:rPr>
          <w:rFonts w:ascii="Century" w:hAnsi="Century" w:cs="Arial"/>
          <w:color w:val="FF0000"/>
          <w:sz w:val="22"/>
        </w:rPr>
        <w:t xml:space="preserve">imposition of </w:t>
      </w:r>
      <w:r w:rsidR="008837E4" w:rsidRPr="00C709AF">
        <w:rPr>
          <w:rFonts w:ascii="Century" w:hAnsi="Century" w:cs="Arial"/>
          <w:color w:val="FF0000"/>
          <w:sz w:val="22"/>
        </w:rPr>
        <w:t>fine</w:t>
      </w:r>
      <w:r w:rsidR="00A65F52" w:rsidRPr="00C709AF">
        <w:rPr>
          <w:rFonts w:ascii="Century" w:hAnsi="Century" w:cs="Arial"/>
          <w:color w:val="FF0000"/>
          <w:sz w:val="22"/>
        </w:rPr>
        <w:t xml:space="preserve"> </w:t>
      </w:r>
      <w:r w:rsidR="00187207" w:rsidRPr="00C709AF">
        <w:rPr>
          <w:rFonts w:ascii="Century" w:hAnsi="Century" w:cs="Arial"/>
          <w:color w:val="FF0000"/>
          <w:sz w:val="22"/>
        </w:rPr>
        <w:t>(less than three million yen)</w:t>
      </w:r>
      <w:r w:rsidR="00A65F52" w:rsidRPr="00C709AF">
        <w:rPr>
          <w:rFonts w:ascii="Century" w:hAnsi="Century" w:cs="Arial"/>
          <w:color w:val="FF0000"/>
          <w:sz w:val="22"/>
        </w:rPr>
        <w:t xml:space="preserve"> in accordance with the Act</w:t>
      </w:r>
      <w:r w:rsidR="00A22894" w:rsidRPr="00C709AF">
        <w:rPr>
          <w:rFonts w:ascii="Century" w:hAnsi="Century" w:cs="Arial"/>
          <w:color w:val="FF0000"/>
          <w:sz w:val="22"/>
        </w:rPr>
        <w:t>, revoking of residential status as well as deportation from Japan</w:t>
      </w:r>
      <w:r w:rsidR="008837E4" w:rsidRPr="00C709AF">
        <w:rPr>
          <w:rFonts w:ascii="Century" w:hAnsi="Century" w:cs="Arial"/>
          <w:color w:val="FF0000"/>
          <w:sz w:val="22"/>
        </w:rPr>
        <w:t>.</w:t>
      </w:r>
    </w:p>
    <w:sectPr w:rsidR="008837E4" w:rsidRPr="00C709AF" w:rsidSect="003C5B7B">
      <w:headerReference w:type="default" r:id="rId8"/>
      <w:pgSz w:w="11906" w:h="16838" w:code="9"/>
      <w:pgMar w:top="720" w:right="720" w:bottom="454" w:left="720" w:header="907" w:footer="113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A2D0" w14:textId="77777777" w:rsidR="00922B06" w:rsidRDefault="00922B06" w:rsidP="00450D3D">
      <w:r>
        <w:separator/>
      </w:r>
    </w:p>
  </w:endnote>
  <w:endnote w:type="continuationSeparator" w:id="0">
    <w:p w14:paraId="62FD6955" w14:textId="77777777" w:rsidR="00922B06" w:rsidRDefault="00922B06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1BB7" w14:textId="77777777" w:rsidR="00922B06" w:rsidRDefault="00922B06" w:rsidP="00450D3D">
      <w:r>
        <w:separator/>
      </w:r>
    </w:p>
  </w:footnote>
  <w:footnote w:type="continuationSeparator" w:id="0">
    <w:p w14:paraId="047F2003" w14:textId="77777777" w:rsidR="00922B06" w:rsidRDefault="00922B06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F180" w14:textId="77777777" w:rsidR="00AC150D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  <w:p w14:paraId="4AA09F28" w14:textId="77777777" w:rsidR="0049178D" w:rsidRPr="0049178D" w:rsidRDefault="0049178D" w:rsidP="0049178D">
    <w:pPr>
      <w:widowControl/>
      <w:jc w:val="right"/>
      <w:rPr>
        <w:rFonts w:ascii="Century" w:hAnsi="Century" w:cs="Arial"/>
        <w:sz w:val="24"/>
        <w:szCs w:val="24"/>
        <w:lang w:val="fr-FR"/>
      </w:rPr>
    </w:pPr>
    <w:r w:rsidRPr="0049178D">
      <w:rPr>
        <w:rFonts w:ascii="Century" w:hAnsi="Century" w:cs="Arial" w:hint="eastAsia"/>
        <w:sz w:val="18"/>
        <w:szCs w:val="18"/>
        <w:lang w:val="fr-FR"/>
      </w:rPr>
      <w:t xml:space="preserve">　　　　　　　　　　　　　　　　　　　　</w:t>
    </w:r>
    <w:r>
      <w:rPr>
        <w:rFonts w:ascii="Century" w:hAnsi="Century" w:cs="Arial" w:hint="eastAsia"/>
        <w:sz w:val="18"/>
        <w:szCs w:val="18"/>
        <w:lang w:val="fr-FR"/>
      </w:rPr>
      <w:t xml:space="preserve">　　　　　　</w:t>
    </w:r>
    <w:r w:rsidRPr="0049178D">
      <w:rPr>
        <w:rFonts w:ascii="Century" w:hAnsi="Century" w:cs="Arial" w:hint="eastAsia"/>
        <w:sz w:val="24"/>
        <w:szCs w:val="18"/>
        <w:lang w:val="fr-FR"/>
      </w:rPr>
      <w:t>Ver.8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16747"/>
    <w:rsid w:val="00051448"/>
    <w:rsid w:val="000B385A"/>
    <w:rsid w:val="000B5E95"/>
    <w:rsid w:val="000C2A16"/>
    <w:rsid w:val="000C2AF1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659C6"/>
    <w:rsid w:val="00187207"/>
    <w:rsid w:val="00194431"/>
    <w:rsid w:val="001C24DE"/>
    <w:rsid w:val="001D5F8B"/>
    <w:rsid w:val="001D7CE4"/>
    <w:rsid w:val="001E45E2"/>
    <w:rsid w:val="001E6F0B"/>
    <w:rsid w:val="001F185B"/>
    <w:rsid w:val="00210EF8"/>
    <w:rsid w:val="0021372A"/>
    <w:rsid w:val="0021399D"/>
    <w:rsid w:val="00250C30"/>
    <w:rsid w:val="00257988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4323"/>
    <w:rsid w:val="003F2FA7"/>
    <w:rsid w:val="004058EC"/>
    <w:rsid w:val="00445DDA"/>
    <w:rsid w:val="00450D3D"/>
    <w:rsid w:val="00451BD4"/>
    <w:rsid w:val="00457CA2"/>
    <w:rsid w:val="00473F84"/>
    <w:rsid w:val="00490A09"/>
    <w:rsid w:val="0049178D"/>
    <w:rsid w:val="004C3CE8"/>
    <w:rsid w:val="004D0DF1"/>
    <w:rsid w:val="004D5EE0"/>
    <w:rsid w:val="004E2D06"/>
    <w:rsid w:val="00522258"/>
    <w:rsid w:val="0054345E"/>
    <w:rsid w:val="00547B91"/>
    <w:rsid w:val="00552E1A"/>
    <w:rsid w:val="005558C5"/>
    <w:rsid w:val="00556052"/>
    <w:rsid w:val="00560C77"/>
    <w:rsid w:val="00560DE2"/>
    <w:rsid w:val="00590066"/>
    <w:rsid w:val="005A3923"/>
    <w:rsid w:val="005A5FA2"/>
    <w:rsid w:val="005C658B"/>
    <w:rsid w:val="005E32AC"/>
    <w:rsid w:val="00646E38"/>
    <w:rsid w:val="00660113"/>
    <w:rsid w:val="006676DF"/>
    <w:rsid w:val="00676362"/>
    <w:rsid w:val="00691D3F"/>
    <w:rsid w:val="006A072D"/>
    <w:rsid w:val="006D37C8"/>
    <w:rsid w:val="006E2E7E"/>
    <w:rsid w:val="00713EC0"/>
    <w:rsid w:val="007323B7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2042"/>
    <w:rsid w:val="007F72BC"/>
    <w:rsid w:val="00842473"/>
    <w:rsid w:val="008627AD"/>
    <w:rsid w:val="008837E4"/>
    <w:rsid w:val="008869F5"/>
    <w:rsid w:val="00886C77"/>
    <w:rsid w:val="008B7D48"/>
    <w:rsid w:val="008C5846"/>
    <w:rsid w:val="008D2B7D"/>
    <w:rsid w:val="008F37F8"/>
    <w:rsid w:val="00903B39"/>
    <w:rsid w:val="00922B06"/>
    <w:rsid w:val="00940CDE"/>
    <w:rsid w:val="00950036"/>
    <w:rsid w:val="00951457"/>
    <w:rsid w:val="00984365"/>
    <w:rsid w:val="00991745"/>
    <w:rsid w:val="009B36BA"/>
    <w:rsid w:val="009D36AE"/>
    <w:rsid w:val="009E2F6C"/>
    <w:rsid w:val="009F084B"/>
    <w:rsid w:val="009F2E9D"/>
    <w:rsid w:val="00A020FD"/>
    <w:rsid w:val="00A22894"/>
    <w:rsid w:val="00A24C32"/>
    <w:rsid w:val="00A32977"/>
    <w:rsid w:val="00A50151"/>
    <w:rsid w:val="00A65F52"/>
    <w:rsid w:val="00A70971"/>
    <w:rsid w:val="00A85948"/>
    <w:rsid w:val="00A86C34"/>
    <w:rsid w:val="00A95230"/>
    <w:rsid w:val="00AC150D"/>
    <w:rsid w:val="00AC306E"/>
    <w:rsid w:val="00AE1301"/>
    <w:rsid w:val="00AF7453"/>
    <w:rsid w:val="00B10095"/>
    <w:rsid w:val="00B17B80"/>
    <w:rsid w:val="00B25466"/>
    <w:rsid w:val="00B4154A"/>
    <w:rsid w:val="00B500DF"/>
    <w:rsid w:val="00B53CF7"/>
    <w:rsid w:val="00B57E33"/>
    <w:rsid w:val="00B723F5"/>
    <w:rsid w:val="00B72894"/>
    <w:rsid w:val="00B97083"/>
    <w:rsid w:val="00BC67C6"/>
    <w:rsid w:val="00BD5290"/>
    <w:rsid w:val="00C02CDE"/>
    <w:rsid w:val="00C404ED"/>
    <w:rsid w:val="00C60C6F"/>
    <w:rsid w:val="00C65937"/>
    <w:rsid w:val="00C709AF"/>
    <w:rsid w:val="00C747FA"/>
    <w:rsid w:val="00C91CEE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DD5A37"/>
    <w:rsid w:val="00E22C22"/>
    <w:rsid w:val="00E4241C"/>
    <w:rsid w:val="00E60F9C"/>
    <w:rsid w:val="00E67C6A"/>
    <w:rsid w:val="00E736FE"/>
    <w:rsid w:val="00E73E7B"/>
    <w:rsid w:val="00EA0DC1"/>
    <w:rsid w:val="00EA7FBD"/>
    <w:rsid w:val="00EC1BE7"/>
    <w:rsid w:val="00EC6957"/>
    <w:rsid w:val="00ED0A5C"/>
    <w:rsid w:val="00EF33F8"/>
    <w:rsid w:val="00F15714"/>
    <w:rsid w:val="00F20E94"/>
    <w:rsid w:val="00F445D9"/>
    <w:rsid w:val="00FD0262"/>
    <w:rsid w:val="00FD4965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27111"/>
  <w15:docId w15:val="{A6B57690-D723-4334-85FB-5B44E6C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C2A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A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AF1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A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AF1"/>
    <w:rPr>
      <w:rFonts w:ascii="ＭＳ 明朝" w:eastAsia="ＭＳ 明朝" w:hAnsi="ＭＳ 明朝"/>
      <w:b/>
      <w:bCs/>
    </w:rPr>
  </w:style>
  <w:style w:type="paragraph" w:styleId="af0">
    <w:name w:val="Revision"/>
    <w:hidden/>
    <w:uiPriority w:val="99"/>
    <w:semiHidden/>
    <w:rsid w:val="000C2AF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8578-7A6A-4767-B5F9-B2699A32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9</cp:revision>
  <cp:lastPrinted>2020-04-28T06:00:00Z</cp:lastPrinted>
  <dcterms:created xsi:type="dcterms:W3CDTF">2020-04-28T05:56:00Z</dcterms:created>
  <dcterms:modified xsi:type="dcterms:W3CDTF">2020-04-28T06:38:00Z</dcterms:modified>
</cp:coreProperties>
</file>